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82EE7" w14:textId="77777777" w:rsidR="0018085B" w:rsidRDefault="0018085B">
      <w:pPr>
        <w:ind w:left="111"/>
        <w:rPr>
          <w:sz w:val="20"/>
        </w:rPr>
      </w:pPr>
    </w:p>
    <w:p w14:paraId="3E0B98D1" w14:textId="77777777" w:rsidR="0018085B" w:rsidRPr="0018085B" w:rsidRDefault="0018085B" w:rsidP="0018085B">
      <w:pPr>
        <w:jc w:val="center"/>
        <w:rPr>
          <w:sz w:val="44"/>
          <w:szCs w:val="44"/>
          <w:lang w:val="ru-RU"/>
        </w:rPr>
      </w:pPr>
      <w:r w:rsidRPr="0018085B">
        <w:rPr>
          <w:sz w:val="44"/>
          <w:szCs w:val="44"/>
          <w:lang w:val="ru-RU"/>
        </w:rPr>
        <w:t>Администрация Курского района Курской  области</w:t>
      </w:r>
    </w:p>
    <w:p w14:paraId="4F15C1D6" w14:textId="77777777" w:rsidR="0018085B" w:rsidRPr="0018085B" w:rsidRDefault="0018085B" w:rsidP="0018085B">
      <w:pPr>
        <w:jc w:val="center"/>
        <w:rPr>
          <w:sz w:val="44"/>
          <w:szCs w:val="44"/>
          <w:lang w:val="ru-RU"/>
        </w:rPr>
      </w:pPr>
      <w:r w:rsidRPr="0018085B">
        <w:rPr>
          <w:sz w:val="44"/>
          <w:szCs w:val="44"/>
          <w:lang w:val="ru-RU"/>
        </w:rPr>
        <w:t>Муниципальное бюджетное общеобразовательное учреждение  «Селиховская средняя общеобразовательная школа»</w:t>
      </w:r>
    </w:p>
    <w:p w14:paraId="0466B354" w14:textId="36E65324" w:rsidR="0018085B" w:rsidRDefault="0018085B" w:rsidP="0018085B">
      <w:pPr>
        <w:jc w:val="center"/>
        <w:rPr>
          <w:sz w:val="44"/>
          <w:szCs w:val="44"/>
          <w:lang w:val="ru-RU"/>
        </w:rPr>
      </w:pPr>
      <w:r w:rsidRPr="0018085B">
        <w:rPr>
          <w:sz w:val="44"/>
          <w:szCs w:val="44"/>
          <w:lang w:val="ru-RU"/>
        </w:rPr>
        <w:t>Курского района Курской области</w:t>
      </w:r>
    </w:p>
    <w:p w14:paraId="3D10597B" w14:textId="37458F83" w:rsidR="0018085B" w:rsidRDefault="0018085B" w:rsidP="0018085B">
      <w:pPr>
        <w:jc w:val="center"/>
        <w:rPr>
          <w:sz w:val="44"/>
          <w:szCs w:val="44"/>
          <w:lang w:val="ru-RU"/>
        </w:rPr>
      </w:pPr>
    </w:p>
    <w:p w14:paraId="029F678A" w14:textId="3853CF88" w:rsidR="0018085B" w:rsidRDefault="0018085B" w:rsidP="0018085B">
      <w:pPr>
        <w:jc w:val="center"/>
        <w:rPr>
          <w:sz w:val="44"/>
          <w:szCs w:val="44"/>
          <w:lang w:val="ru-RU"/>
        </w:rPr>
      </w:pPr>
    </w:p>
    <w:p w14:paraId="024D694E" w14:textId="6ECD9818" w:rsidR="0018085B" w:rsidRDefault="0018085B" w:rsidP="0018085B">
      <w:pPr>
        <w:jc w:val="center"/>
        <w:rPr>
          <w:sz w:val="44"/>
          <w:szCs w:val="44"/>
          <w:lang w:val="ru-RU"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8"/>
        <w:gridCol w:w="5208"/>
      </w:tblGrid>
      <w:tr w:rsidR="0018085B" w14:paraId="60302386" w14:textId="77777777" w:rsidTr="0018085B">
        <w:tc>
          <w:tcPr>
            <w:tcW w:w="2500" w:type="pct"/>
          </w:tcPr>
          <w:p w14:paraId="375153BD" w14:textId="77777777" w:rsidR="0018085B" w:rsidRDefault="0018085B" w:rsidP="0018085B">
            <w:pPr>
              <w:jc w:val="center"/>
              <w:rPr>
                <w:sz w:val="28"/>
                <w:szCs w:val="28"/>
                <w:lang w:val="ru-RU"/>
              </w:rPr>
            </w:pPr>
            <w:r w:rsidRPr="0018085B">
              <w:rPr>
                <w:sz w:val="28"/>
                <w:szCs w:val="28"/>
                <w:lang w:val="ru-RU"/>
              </w:rPr>
              <w:t>Принято на педагогическом совете</w:t>
            </w:r>
          </w:p>
          <w:p w14:paraId="7E3EA250" w14:textId="59F7E50F" w:rsidR="0018085B" w:rsidRDefault="0018085B" w:rsidP="0018085B">
            <w:pPr>
              <w:jc w:val="center"/>
              <w:rPr>
                <w:sz w:val="44"/>
                <w:szCs w:val="44"/>
                <w:lang w:val="ru-RU"/>
              </w:rPr>
            </w:pPr>
            <w:r w:rsidRPr="0018085B">
              <w:rPr>
                <w:sz w:val="28"/>
                <w:szCs w:val="28"/>
                <w:lang w:val="ru-RU"/>
              </w:rPr>
              <w:t xml:space="preserve">Протокол от______ </w:t>
            </w:r>
            <w:r>
              <w:rPr>
                <w:sz w:val="28"/>
                <w:szCs w:val="28"/>
                <w:lang w:val="ru-RU"/>
              </w:rPr>
              <w:t>20</w:t>
            </w:r>
            <w:r w:rsidRPr="0018085B">
              <w:rPr>
                <w:sz w:val="28"/>
                <w:szCs w:val="28"/>
                <w:lang w:val="ru-RU"/>
              </w:rPr>
              <w:t>____</w:t>
            </w:r>
            <w:r>
              <w:rPr>
                <w:sz w:val="28"/>
                <w:szCs w:val="28"/>
                <w:lang w:val="ru-RU"/>
              </w:rPr>
              <w:t>г</w:t>
            </w:r>
            <w:r w:rsidRPr="0018085B">
              <w:rPr>
                <w:sz w:val="28"/>
                <w:szCs w:val="28"/>
                <w:lang w:val="ru-RU"/>
              </w:rPr>
              <w:t xml:space="preserve">_ </w:t>
            </w:r>
            <w:r w:rsidRPr="0018085B">
              <w:rPr>
                <w:sz w:val="28"/>
                <w:szCs w:val="28"/>
              </w:rPr>
              <w:t>N</w:t>
            </w:r>
            <w:r w:rsidRPr="0018085B">
              <w:rPr>
                <w:sz w:val="28"/>
                <w:szCs w:val="28"/>
                <w:lang w:val="ru-RU"/>
              </w:rPr>
              <w:t xml:space="preserve"> ____</w:t>
            </w:r>
          </w:p>
        </w:tc>
        <w:tc>
          <w:tcPr>
            <w:tcW w:w="2500" w:type="pct"/>
          </w:tcPr>
          <w:p w14:paraId="4C9115A8" w14:textId="42AE4C12" w:rsidR="0018085B" w:rsidRDefault="0018085B" w:rsidP="0018085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</w:t>
            </w:r>
            <w:r w:rsidRPr="0018085B">
              <w:rPr>
                <w:sz w:val="28"/>
                <w:szCs w:val="28"/>
                <w:lang w:val="ru-RU"/>
              </w:rPr>
              <w:t>Утверждено</w:t>
            </w:r>
          </w:p>
          <w:p w14:paraId="7479B838" w14:textId="77777777" w:rsidR="0018085B" w:rsidRDefault="0018085B" w:rsidP="0018085B">
            <w:pPr>
              <w:jc w:val="center"/>
              <w:rPr>
                <w:sz w:val="28"/>
                <w:szCs w:val="28"/>
                <w:lang w:val="ru-RU"/>
              </w:rPr>
            </w:pPr>
            <w:r w:rsidRPr="0018085B">
              <w:rPr>
                <w:sz w:val="28"/>
                <w:szCs w:val="28"/>
                <w:lang w:val="ru-RU"/>
              </w:rPr>
              <w:t>Приказом директора Охотниковой Н В</w:t>
            </w:r>
          </w:p>
          <w:p w14:paraId="43E5C129" w14:textId="05BFBB1E" w:rsidR="0018085B" w:rsidRDefault="0018085B" w:rsidP="0018085B">
            <w:pPr>
              <w:jc w:val="center"/>
              <w:rPr>
                <w:sz w:val="44"/>
                <w:szCs w:val="44"/>
                <w:lang w:val="ru-RU"/>
              </w:rPr>
            </w:pPr>
            <w:r w:rsidRPr="0018085B">
              <w:rPr>
                <w:sz w:val="28"/>
                <w:szCs w:val="28"/>
                <w:lang w:val="ru-RU"/>
              </w:rPr>
              <w:t>От_____________</w:t>
            </w:r>
            <w:r>
              <w:rPr>
                <w:sz w:val="28"/>
                <w:szCs w:val="28"/>
                <w:lang w:val="ru-RU"/>
              </w:rPr>
              <w:t>20</w:t>
            </w:r>
            <w:r w:rsidRPr="0018085B">
              <w:rPr>
                <w:sz w:val="28"/>
                <w:szCs w:val="28"/>
                <w:lang w:val="ru-RU"/>
              </w:rPr>
              <w:t>_____</w:t>
            </w:r>
            <w:r>
              <w:rPr>
                <w:sz w:val="28"/>
                <w:szCs w:val="28"/>
                <w:lang w:val="ru-RU"/>
              </w:rPr>
              <w:t>г</w:t>
            </w:r>
            <w:r w:rsidRPr="0018085B">
              <w:rPr>
                <w:sz w:val="28"/>
                <w:szCs w:val="28"/>
                <w:lang w:val="ru-RU"/>
              </w:rPr>
              <w:t xml:space="preserve">  </w:t>
            </w:r>
            <w:r w:rsidRPr="0018085B">
              <w:rPr>
                <w:sz w:val="28"/>
                <w:szCs w:val="28"/>
              </w:rPr>
              <w:t>N</w:t>
            </w:r>
            <w:r w:rsidRPr="0018085B">
              <w:rPr>
                <w:sz w:val="28"/>
                <w:szCs w:val="28"/>
                <w:lang w:val="ru-RU"/>
              </w:rPr>
              <w:t xml:space="preserve">________            </w:t>
            </w:r>
          </w:p>
        </w:tc>
      </w:tr>
    </w:tbl>
    <w:p w14:paraId="6050CADA" w14:textId="168300F6" w:rsidR="0018085B" w:rsidRDefault="0018085B" w:rsidP="0018085B">
      <w:pPr>
        <w:jc w:val="center"/>
        <w:rPr>
          <w:sz w:val="44"/>
          <w:szCs w:val="44"/>
          <w:lang w:val="ru-RU"/>
        </w:rPr>
      </w:pPr>
    </w:p>
    <w:p w14:paraId="08720CE8" w14:textId="77777777" w:rsidR="0018085B" w:rsidRDefault="0018085B">
      <w:pPr>
        <w:rPr>
          <w:sz w:val="20"/>
          <w:lang w:val="ru-RU"/>
        </w:rPr>
      </w:pPr>
    </w:p>
    <w:p w14:paraId="4E545857" w14:textId="77777777" w:rsidR="0018085B" w:rsidRDefault="0018085B">
      <w:pPr>
        <w:rPr>
          <w:sz w:val="20"/>
          <w:lang w:val="ru-RU"/>
        </w:rPr>
      </w:pPr>
    </w:p>
    <w:p w14:paraId="3E76F1F7" w14:textId="26CCCD23" w:rsidR="0018085B" w:rsidRPr="0018085B" w:rsidRDefault="0018085B">
      <w:pPr>
        <w:rPr>
          <w:sz w:val="28"/>
          <w:szCs w:val="28"/>
          <w:lang w:val="ru-RU"/>
        </w:rPr>
      </w:pPr>
      <w:r w:rsidRPr="0018085B">
        <w:rPr>
          <w:sz w:val="28"/>
          <w:szCs w:val="28"/>
          <w:lang w:val="ru-RU"/>
        </w:rPr>
        <w:t xml:space="preserve">                                                                      </w:t>
      </w:r>
    </w:p>
    <w:p w14:paraId="7DDC14F1" w14:textId="77777777" w:rsidR="0018085B" w:rsidRPr="0018085B" w:rsidRDefault="0018085B">
      <w:pPr>
        <w:rPr>
          <w:sz w:val="28"/>
          <w:szCs w:val="28"/>
          <w:lang w:val="ru-RU"/>
        </w:rPr>
      </w:pPr>
    </w:p>
    <w:p w14:paraId="0CC8BB70" w14:textId="77777777" w:rsidR="0018085B" w:rsidRPr="0018085B" w:rsidRDefault="0018085B">
      <w:pPr>
        <w:rPr>
          <w:sz w:val="28"/>
          <w:szCs w:val="28"/>
          <w:lang w:val="ru-RU"/>
        </w:rPr>
      </w:pPr>
    </w:p>
    <w:p w14:paraId="392F760A" w14:textId="39D960F2" w:rsidR="0018085B" w:rsidRPr="0018085B" w:rsidRDefault="0018085B">
      <w:pPr>
        <w:rPr>
          <w:sz w:val="28"/>
          <w:szCs w:val="28"/>
          <w:lang w:val="ru-RU"/>
        </w:rPr>
      </w:pPr>
      <w:r w:rsidRPr="0018085B">
        <w:rPr>
          <w:sz w:val="28"/>
          <w:szCs w:val="28"/>
          <w:lang w:val="ru-RU"/>
        </w:rPr>
        <w:t xml:space="preserve">                                                                         </w:t>
      </w:r>
    </w:p>
    <w:p w14:paraId="2A34918C" w14:textId="7FFFAC5E" w:rsidR="0018085B" w:rsidRPr="0018085B" w:rsidRDefault="0018085B" w:rsidP="0018085B">
      <w:pPr>
        <w:jc w:val="center"/>
        <w:rPr>
          <w:b/>
          <w:bCs/>
          <w:sz w:val="56"/>
          <w:szCs w:val="56"/>
          <w:lang w:val="ru-RU"/>
        </w:rPr>
        <w:sectPr w:rsidR="0018085B" w:rsidRPr="0018085B">
          <w:type w:val="continuous"/>
          <w:pgSz w:w="11900" w:h="16820"/>
          <w:pgMar w:top="1080" w:right="660" w:bottom="280" w:left="1040" w:header="720" w:footer="720" w:gutter="0"/>
          <w:cols w:space="720"/>
        </w:sectPr>
      </w:pPr>
      <w:r w:rsidRPr="0018085B">
        <w:rPr>
          <w:b/>
          <w:bCs/>
          <w:sz w:val="56"/>
          <w:szCs w:val="56"/>
          <w:lang w:val="ru-RU"/>
        </w:rPr>
        <w:t xml:space="preserve">Положение о родительском контроле за организацией питания обучающихся                                                               </w:t>
      </w:r>
    </w:p>
    <w:p w14:paraId="3DC069F2" w14:textId="77777777" w:rsidR="00626452" w:rsidRDefault="0018085B">
      <w:pPr>
        <w:ind w:left="1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4D7ED77" wp14:editId="4ABDD016">
            <wp:extent cx="6337408" cy="980236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408" cy="980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D4AB3" w14:textId="77777777" w:rsidR="00626452" w:rsidRDefault="00626452">
      <w:pPr>
        <w:rPr>
          <w:sz w:val="20"/>
        </w:rPr>
        <w:sectPr w:rsidR="00626452">
          <w:pgSz w:w="11900" w:h="16820"/>
          <w:pgMar w:top="0" w:right="660" w:bottom="280" w:left="1040" w:header="720" w:footer="720" w:gutter="0"/>
          <w:cols w:space="720"/>
        </w:sectPr>
      </w:pPr>
    </w:p>
    <w:p w14:paraId="28176A14" w14:textId="77777777" w:rsidR="00626452" w:rsidRDefault="0018085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8384" behindDoc="1" locked="0" layoutInCell="1" allowOverlap="1" wp14:anchorId="6EE4BE5F" wp14:editId="58682F4E">
            <wp:simplePos x="0" y="0"/>
            <wp:positionH relativeFrom="page">
              <wp:posOffset>731274</wp:posOffset>
            </wp:positionH>
            <wp:positionV relativeFrom="page">
              <wp:posOffset>682784</wp:posOffset>
            </wp:positionV>
            <wp:extent cx="6337709" cy="912004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709" cy="9120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D4BD2" w14:textId="77777777" w:rsidR="00626452" w:rsidRDefault="00626452">
      <w:pPr>
        <w:rPr>
          <w:sz w:val="17"/>
        </w:rPr>
        <w:sectPr w:rsidR="00626452">
          <w:pgSz w:w="11900" w:h="16820"/>
          <w:pgMar w:top="1080" w:right="660" w:bottom="280" w:left="1040" w:header="720" w:footer="720" w:gutter="0"/>
          <w:cols w:space="720"/>
        </w:sectPr>
      </w:pPr>
    </w:p>
    <w:p w14:paraId="216286DD" w14:textId="77777777" w:rsidR="00626452" w:rsidRDefault="0018085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8896" behindDoc="1" locked="0" layoutInCell="1" allowOverlap="1" wp14:anchorId="2FEBB9A6" wp14:editId="013DE7E1">
            <wp:simplePos x="0" y="0"/>
            <wp:positionH relativeFrom="page">
              <wp:posOffset>731274</wp:posOffset>
            </wp:positionH>
            <wp:positionV relativeFrom="page">
              <wp:posOffset>682784</wp:posOffset>
            </wp:positionV>
            <wp:extent cx="6337709" cy="912004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709" cy="9120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6452">
      <w:pgSz w:w="11900" w:h="16820"/>
      <w:pgMar w:top="1080" w:right="66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26452"/>
    <w:rsid w:val="0018085B"/>
    <w:rsid w:val="00626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08288"/>
  <w15:docId w15:val="{688971A4-282A-4A42-8D11-79B6CE79D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4">
    <w:name w:val="Table Grid"/>
    <w:basedOn w:val="a1"/>
    <w:uiPriority w:val="39"/>
    <w:rsid w:val="001808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1A293-BA52-43BD-A9D7-BCB8F7AFF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è.â</dc:creator>
  <cp:keywords>MRV10D.jpg, MRV10D1.jpg, MRV10D2.jpg, MRV10D3.jpg</cp:keywords>
  <cp:lastModifiedBy>Пользователь</cp:lastModifiedBy>
  <cp:revision>2</cp:revision>
  <dcterms:created xsi:type="dcterms:W3CDTF">2022-08-30T14:37:00Z</dcterms:created>
  <dcterms:modified xsi:type="dcterms:W3CDTF">2022-08-30T14:52:00Z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LastSaved">
    <vt:filetime>2022-08-30T00:00:00Z</vt:filetime>
  </property>
</Properties>
</file>